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50"/>
        <w:gridCol w:w="496"/>
        <w:gridCol w:w="253"/>
        <w:gridCol w:w="1134"/>
        <w:gridCol w:w="992"/>
        <w:gridCol w:w="4961"/>
        <w:gridCol w:w="567"/>
        <w:gridCol w:w="854"/>
      </w:tblGrid>
      <w:tr w:rsidR="00830C80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4B711D" w:rsidP="004B711D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14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4B711D" w:rsidP="004B711D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10</w:t>
            </w:r>
            <w:r w:rsidR="00725646" w:rsidRPr="00725646">
              <w:rPr>
                <w:b w:val="0"/>
                <w:szCs w:val="28"/>
              </w:rPr>
              <w:t>/</w:t>
            </w:r>
            <w:r>
              <w:rPr>
                <w:b w:val="0"/>
                <w:szCs w:val="28"/>
              </w:rPr>
              <w:t>57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Default="00C46DAD" w:rsidP="00C46DAD">
      <w:pPr>
        <w:jc w:val="both"/>
      </w:pPr>
    </w:p>
    <w:p w:rsidR="004B711D" w:rsidRDefault="004B711D" w:rsidP="004B711D">
      <w:pPr>
        <w:pStyle w:val="a3"/>
        <w:spacing w:line="240" w:lineRule="exact"/>
      </w:pPr>
      <w:r w:rsidRPr="00404765">
        <w:rPr>
          <w:rFonts w:eastAsia="TimesNewRomanPSMT"/>
          <w:szCs w:val="28"/>
        </w:rPr>
        <w:t xml:space="preserve">О </w:t>
      </w:r>
      <w:r>
        <w:rPr>
          <w:rFonts w:eastAsia="TimesNewRomanPSMT"/>
          <w:szCs w:val="28"/>
        </w:rPr>
        <w:t>выдаче разрешения на открытие специального избирательного счета кандидату в депутаты Думы Ставропольского края седьмого созыва</w:t>
      </w:r>
      <w:r>
        <w:rPr>
          <w:rFonts w:eastAsia="TimesNewRomanPSMT"/>
          <w:szCs w:val="28"/>
        </w:rPr>
        <w:br/>
        <w:t xml:space="preserve">по одномандатному избирательному округу № </w:t>
      </w:r>
      <w:r>
        <w:t xml:space="preserve">17 </w:t>
      </w:r>
      <w:proofErr w:type="spellStart"/>
      <w:r>
        <w:t>Работенко</w:t>
      </w:r>
      <w:proofErr w:type="spellEnd"/>
      <w:r>
        <w:t xml:space="preserve"> Валентину Александровичу</w:t>
      </w:r>
    </w:p>
    <w:p w:rsidR="004B711D" w:rsidRDefault="004B711D" w:rsidP="004B711D">
      <w:pPr>
        <w:pStyle w:val="a3"/>
        <w:spacing w:line="240" w:lineRule="exact"/>
      </w:pPr>
    </w:p>
    <w:p w:rsidR="004B711D" w:rsidRDefault="004B711D" w:rsidP="004B711D">
      <w:pPr>
        <w:pStyle w:val="a3"/>
        <w:ind w:firstLine="697"/>
      </w:pPr>
      <w:proofErr w:type="gramStart"/>
      <w:r>
        <w:t>В соответствии с пунктом 11 статьи 58 Федерального закона Российской Федерации «Об основных гарантиях избирательных прав и права на участие в референдуме граждан Российской Федерации»,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депутатов Думы Ставропольского края седьмого созыва, утвержденным постановлением избирательной комиссии Ставропольского края от 08 июня 2021 г</w:t>
      </w:r>
      <w:proofErr w:type="gramEnd"/>
      <w:r>
        <w:t xml:space="preserve">. № </w:t>
      </w:r>
      <w:proofErr w:type="gramStart"/>
      <w:r>
        <w:t>160/1389-6, постановлением избирательной комиссии Ставропольского края от 31 мая 2021 г. № 159/1366-6 «</w:t>
      </w:r>
      <w:r w:rsidRPr="00F22F36">
        <w:t xml:space="preserve">О возложении полномочий окружных избирательных комиссий одномандатных избирательных округов по выборам депутатов Думы Ставропольского края </w:t>
      </w:r>
      <w:r>
        <w:t>седьмого</w:t>
      </w:r>
      <w:r w:rsidRPr="00F22F36">
        <w:t xml:space="preserve"> созыва на террито</w:t>
      </w:r>
      <w:r>
        <w:t xml:space="preserve">риальные избирательные комиссии» территориальная </w:t>
      </w:r>
      <w:r w:rsidRPr="00C3378A">
        <w:t xml:space="preserve">избирательная комиссия </w:t>
      </w:r>
      <w:r>
        <w:t>Октябрьского района города Ставрополя исполняющая, полномочия окружной избирательной комиссии одномандатного избирательного     округа № 17</w:t>
      </w:r>
      <w:proofErr w:type="gramEnd"/>
    </w:p>
    <w:p w:rsidR="004B711D" w:rsidRPr="0021363C" w:rsidRDefault="004B711D" w:rsidP="004B711D">
      <w:pPr>
        <w:pStyle w:val="a3"/>
        <w:ind w:firstLine="700"/>
        <w:rPr>
          <w:szCs w:val="28"/>
        </w:rPr>
      </w:pPr>
    </w:p>
    <w:p w:rsidR="004B711D" w:rsidRDefault="004B711D" w:rsidP="004B711D">
      <w:pPr>
        <w:jc w:val="both"/>
        <w:rPr>
          <w:bCs/>
        </w:rPr>
      </w:pPr>
      <w:r>
        <w:rPr>
          <w:bCs/>
        </w:rPr>
        <w:t>ПОСТАНОВЛЯЕТ:</w:t>
      </w:r>
    </w:p>
    <w:p w:rsidR="004B711D" w:rsidRDefault="004B711D" w:rsidP="004B711D">
      <w:pPr>
        <w:jc w:val="both"/>
        <w:rPr>
          <w:bCs/>
        </w:rPr>
      </w:pPr>
    </w:p>
    <w:p w:rsidR="004B711D" w:rsidRPr="00C64741" w:rsidRDefault="004B711D" w:rsidP="004B711D">
      <w:pPr>
        <w:pStyle w:val="a3"/>
        <w:ind w:firstLine="709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Выдать</w:t>
      </w:r>
      <w:r w:rsidRPr="00F358C2">
        <w:rPr>
          <w:color w:val="000000"/>
          <w:szCs w:val="28"/>
          <w:lang w:bidi="ru-RU"/>
        </w:rPr>
        <w:t xml:space="preserve"> </w:t>
      </w:r>
      <w:proofErr w:type="spellStart"/>
      <w:r>
        <w:t>Работенко</w:t>
      </w:r>
      <w:proofErr w:type="spellEnd"/>
      <w:r>
        <w:t xml:space="preserve"> Валентину Александровичу</w:t>
      </w:r>
      <w:proofErr w:type="gramStart"/>
      <w:r>
        <w:t xml:space="preserve"> </w:t>
      </w:r>
      <w:r>
        <w:rPr>
          <w:color w:val="000000"/>
          <w:szCs w:val="28"/>
          <w:lang w:bidi="ru-RU"/>
        </w:rPr>
        <w:t>,</w:t>
      </w:r>
      <w:proofErr w:type="gramEnd"/>
      <w:r>
        <w:rPr>
          <w:color w:val="000000"/>
          <w:szCs w:val="28"/>
          <w:lang w:bidi="ru-RU"/>
        </w:rPr>
        <w:t xml:space="preserve"> кандидату в депутаты Думы Ставропольского края седьмого созыва по одномандатному избирательному округу № 17, разрешение на открытие специального избирательного счета согласно приложению </w:t>
      </w:r>
      <w:r>
        <w:t>в дополнительном офисе                       № 5230/0150 Ставропольского отделения ПАО Сбербанк, расположенного по адресу г. Ставрополь, проспект Карла Маркса, 84.</w:t>
      </w:r>
      <w:bookmarkStart w:id="0" w:name="_GoBack"/>
      <w:bookmarkEnd w:id="0"/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3C17CB">
      <w:headerReference w:type="even" r:id="rId7"/>
      <w:headerReference w:type="default" r:id="rId8"/>
      <w:pgSz w:w="11907" w:h="16840" w:code="9"/>
      <w:pgMar w:top="568" w:right="851" w:bottom="426" w:left="1701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BEF" w:rsidRDefault="00514BEF">
      <w:r>
        <w:separator/>
      </w:r>
    </w:p>
  </w:endnote>
  <w:endnote w:type="continuationSeparator" w:id="0">
    <w:p w:rsidR="00514BEF" w:rsidRDefault="00514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BEF" w:rsidRDefault="00514BEF">
      <w:r>
        <w:separator/>
      </w:r>
    </w:p>
  </w:footnote>
  <w:footnote w:type="continuationSeparator" w:id="0">
    <w:p w:rsidR="00514BEF" w:rsidRDefault="00514B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5156D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5156D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1F6C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A1C95"/>
    <w:rsid w:val="00104B0A"/>
    <w:rsid w:val="00155BE1"/>
    <w:rsid w:val="00157823"/>
    <w:rsid w:val="00182AA6"/>
    <w:rsid w:val="001D178A"/>
    <w:rsid w:val="00205D2E"/>
    <w:rsid w:val="0021363C"/>
    <w:rsid w:val="00272FAC"/>
    <w:rsid w:val="002A05C9"/>
    <w:rsid w:val="002C39D6"/>
    <w:rsid w:val="003074B3"/>
    <w:rsid w:val="00383D0B"/>
    <w:rsid w:val="00385A7F"/>
    <w:rsid w:val="003C17CB"/>
    <w:rsid w:val="003F611E"/>
    <w:rsid w:val="004179F2"/>
    <w:rsid w:val="00444C29"/>
    <w:rsid w:val="0049280A"/>
    <w:rsid w:val="004A57E2"/>
    <w:rsid w:val="004B5C1C"/>
    <w:rsid w:val="004B711D"/>
    <w:rsid w:val="004C3F9D"/>
    <w:rsid w:val="004E0C6F"/>
    <w:rsid w:val="004E373D"/>
    <w:rsid w:val="00514BEF"/>
    <w:rsid w:val="005156D3"/>
    <w:rsid w:val="005247FF"/>
    <w:rsid w:val="00534859"/>
    <w:rsid w:val="005644C1"/>
    <w:rsid w:val="00584A70"/>
    <w:rsid w:val="005A22CA"/>
    <w:rsid w:val="005A4722"/>
    <w:rsid w:val="005B1B4E"/>
    <w:rsid w:val="005C2EE1"/>
    <w:rsid w:val="005F3138"/>
    <w:rsid w:val="005F39E2"/>
    <w:rsid w:val="0061702E"/>
    <w:rsid w:val="00650471"/>
    <w:rsid w:val="00660CC9"/>
    <w:rsid w:val="0066196D"/>
    <w:rsid w:val="00686348"/>
    <w:rsid w:val="006A0EE5"/>
    <w:rsid w:val="006C31C1"/>
    <w:rsid w:val="006E42F1"/>
    <w:rsid w:val="006F5EA9"/>
    <w:rsid w:val="006F6D9B"/>
    <w:rsid w:val="0071210F"/>
    <w:rsid w:val="007125F6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B1D15"/>
    <w:rsid w:val="008E699F"/>
    <w:rsid w:val="008F1058"/>
    <w:rsid w:val="00925DC6"/>
    <w:rsid w:val="00997038"/>
    <w:rsid w:val="009B2979"/>
    <w:rsid w:val="009C0238"/>
    <w:rsid w:val="009F1B78"/>
    <w:rsid w:val="00A068B5"/>
    <w:rsid w:val="00A21BD1"/>
    <w:rsid w:val="00A304A4"/>
    <w:rsid w:val="00A63286"/>
    <w:rsid w:val="00A81386"/>
    <w:rsid w:val="00A91033"/>
    <w:rsid w:val="00A92E95"/>
    <w:rsid w:val="00A955CE"/>
    <w:rsid w:val="00A976C0"/>
    <w:rsid w:val="00AA1B33"/>
    <w:rsid w:val="00AB19DD"/>
    <w:rsid w:val="00AF677A"/>
    <w:rsid w:val="00B150A2"/>
    <w:rsid w:val="00B201ED"/>
    <w:rsid w:val="00B31F36"/>
    <w:rsid w:val="00B3303C"/>
    <w:rsid w:val="00B33A83"/>
    <w:rsid w:val="00B751CD"/>
    <w:rsid w:val="00BA5807"/>
    <w:rsid w:val="00BC321B"/>
    <w:rsid w:val="00BE19A1"/>
    <w:rsid w:val="00BE508E"/>
    <w:rsid w:val="00C3378A"/>
    <w:rsid w:val="00C41E56"/>
    <w:rsid w:val="00C46DAD"/>
    <w:rsid w:val="00C64741"/>
    <w:rsid w:val="00C70FAD"/>
    <w:rsid w:val="00C77A6C"/>
    <w:rsid w:val="00CD4406"/>
    <w:rsid w:val="00CD6043"/>
    <w:rsid w:val="00CD6C91"/>
    <w:rsid w:val="00D01F67"/>
    <w:rsid w:val="00D22A03"/>
    <w:rsid w:val="00D22D45"/>
    <w:rsid w:val="00D35168"/>
    <w:rsid w:val="00D55342"/>
    <w:rsid w:val="00D62F44"/>
    <w:rsid w:val="00D80E31"/>
    <w:rsid w:val="00DB6B9D"/>
    <w:rsid w:val="00DD0101"/>
    <w:rsid w:val="00E21F6C"/>
    <w:rsid w:val="00E2732B"/>
    <w:rsid w:val="00E93CAA"/>
    <w:rsid w:val="00EA3488"/>
    <w:rsid w:val="00EB0344"/>
    <w:rsid w:val="00EC37AA"/>
    <w:rsid w:val="00EE1317"/>
    <w:rsid w:val="00EE1ACA"/>
    <w:rsid w:val="00EF0ABF"/>
    <w:rsid w:val="00F35689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C729C-FC22-418B-8F02-B60562E2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2021-07-14T12:39:00Z</cp:lastPrinted>
  <dcterms:created xsi:type="dcterms:W3CDTF">2021-07-14T12:40:00Z</dcterms:created>
  <dcterms:modified xsi:type="dcterms:W3CDTF">2021-07-14T12:40:00Z</dcterms:modified>
</cp:coreProperties>
</file>